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733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DESCRITIVO FUNCIONAL DO SISTEMA INTEGRARECEITAS</w:t>
      </w:r>
    </w:p>
    <w:p w14:paraId="61748DF8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APRESENTAÇÃO</w:t>
      </w:r>
    </w:p>
    <w:p w14:paraId="4F775B81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E772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IntegraReceitas</w:t>
      </w: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sistema desenvolvido para automatizar o processo de recepção, tratamento, validação, armazenamento e integração de receitas arrecadadas pelos agentes arrecadadores junto ao SIAFIC (Sistema Único e Integrado de Execução Orçamentária, Administração Financeira e Controle).</w:t>
      </w:r>
    </w:p>
    <w:p w14:paraId="30FE39BB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possibilita a importação de arquivos PDF de arrecadação, identificação automática das receitas, vinculação aos agentes arrecadadores, parametrização dos relacionamentos exigidos pelo SIAFIC e envio eletrônico dos dados.</w:t>
      </w:r>
    </w:p>
    <w:p w14:paraId="23F99AEB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3823415">
          <v:rect id="_x0000_i1025" style="width:0;height:1.5pt" o:hralign="center" o:hrstd="t" o:hr="t" fillcolor="#a0a0a0" stroked="f"/>
        </w:pict>
      </w:r>
    </w:p>
    <w:p w14:paraId="39B8F6F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2. OBJETIVOS</w:t>
      </w:r>
    </w:p>
    <w:p w14:paraId="07E8755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possui os seguintes objetivos:</w:t>
      </w:r>
    </w:p>
    <w:p w14:paraId="7BEB8417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Automatizar a importação de arrecadações.</w:t>
      </w:r>
    </w:p>
    <w:p w14:paraId="15376A9B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Eliminar digitação manual de receitas.</w:t>
      </w:r>
    </w:p>
    <w:p w14:paraId="0A0186B7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Padronizar os códigos de receitas.</w:t>
      </w:r>
    </w:p>
    <w:p w14:paraId="7799DC1D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agentes arrecadadores.</w:t>
      </w:r>
    </w:p>
    <w:p w14:paraId="649E493B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bancos e agências.</w:t>
      </w:r>
    </w:p>
    <w:p w14:paraId="276C50A6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fontes de recursos.</w:t>
      </w:r>
    </w:p>
    <w:p w14:paraId="015EBF95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Gerenciar integrações com o SIAFIC.</w:t>
      </w:r>
    </w:p>
    <w:p w14:paraId="2AE8715A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histórico de envios.</w:t>
      </w:r>
    </w:p>
    <w:p w14:paraId="32514258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status das integrações.</w:t>
      </w:r>
    </w:p>
    <w:p w14:paraId="726AF53B" w14:textId="77777777" w:rsidR="00E7724C" w:rsidRPr="00E7724C" w:rsidRDefault="00E7724C" w:rsidP="00E77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rastreabilidade dos lançamentos.</w:t>
      </w:r>
    </w:p>
    <w:p w14:paraId="0C4ED70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5150663">
          <v:rect id="_x0000_i1026" style="width:0;height:1.5pt" o:hralign="center" o:hrstd="t" o:hr="t" fillcolor="#a0a0a0" stroked="f"/>
        </w:pict>
      </w:r>
    </w:p>
    <w:p w14:paraId="479BE9B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3. MÓDULOS DO SISTEMA</w:t>
      </w:r>
    </w:p>
    <w:p w14:paraId="43618724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é composto pelos seguintes módulos:</w:t>
      </w:r>
    </w:p>
    <w:p w14:paraId="0F8A475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3.1 Painel</w:t>
      </w:r>
    </w:p>
    <w:p w14:paraId="46E0D271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Tela inicial destinada à apresentação de indicadores gerenciais.</w:t>
      </w:r>
    </w:p>
    <w:p w14:paraId="39F6051B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Possibilidades:</w:t>
      </w:r>
    </w:p>
    <w:p w14:paraId="2E2E9E4C" w14:textId="77777777" w:rsidR="00E7724C" w:rsidRPr="00E7724C" w:rsidRDefault="00E7724C" w:rsidP="00E77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de recebimentos cadastrados.</w:t>
      </w:r>
    </w:p>
    <w:p w14:paraId="4D7B9A02" w14:textId="77777777" w:rsidR="00E7724C" w:rsidRPr="00E7724C" w:rsidRDefault="00E7724C" w:rsidP="00E77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de integrações realizadas.</w:t>
      </w:r>
    </w:p>
    <w:p w14:paraId="19D014BF" w14:textId="77777777" w:rsidR="00E7724C" w:rsidRPr="00E7724C" w:rsidRDefault="00E7724C" w:rsidP="00E77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de integrações pendentes.</w:t>
      </w:r>
    </w:p>
    <w:p w14:paraId="5EB8AAF1" w14:textId="77777777" w:rsidR="00E7724C" w:rsidRPr="00E7724C" w:rsidRDefault="00E7724C" w:rsidP="00E77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Quantidade de erros.</w:t>
      </w:r>
    </w:p>
    <w:p w14:paraId="6D82CB4C" w14:textId="77777777" w:rsidR="00E7724C" w:rsidRPr="00E7724C" w:rsidRDefault="00E7724C" w:rsidP="00E77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arrecadados.</w:t>
      </w:r>
    </w:p>
    <w:p w14:paraId="4DBE041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2A2C7FF">
          <v:rect id="_x0000_i1027" style="width:0;height:1.5pt" o:hralign="center" o:hrstd="t" o:hr="t" fillcolor="#a0a0a0" stroked="f"/>
        </w:pict>
      </w:r>
    </w:p>
    <w:p w14:paraId="0DAFCC56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4. MÓDULO DE RECEBIMENTOS</w:t>
      </w:r>
    </w:p>
    <w:p w14:paraId="2C3EBAE3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pelo registro das receitas arrecadadas.</w:t>
      </w:r>
    </w:p>
    <w:p w14:paraId="7D94606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Funcionalidades</w:t>
      </w:r>
    </w:p>
    <w:p w14:paraId="4043CD6D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4.1 Filtros</w:t>
      </w:r>
    </w:p>
    <w:p w14:paraId="042C9F73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pesquisa por:</w:t>
      </w:r>
    </w:p>
    <w:p w14:paraId="3EEDB1E1" w14:textId="77777777" w:rsidR="00E7724C" w:rsidRPr="00E7724C" w:rsidRDefault="00E7724C" w:rsidP="00E77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Data Inicial</w:t>
      </w:r>
    </w:p>
    <w:p w14:paraId="3FCDD9EF" w14:textId="77777777" w:rsidR="00E7724C" w:rsidRPr="00E7724C" w:rsidRDefault="00E7724C" w:rsidP="00E77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Data Final</w:t>
      </w:r>
    </w:p>
    <w:p w14:paraId="572E6D74" w14:textId="77777777" w:rsidR="00E7724C" w:rsidRPr="00E7724C" w:rsidRDefault="00E7724C" w:rsidP="00E77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Arrecadador</w:t>
      </w:r>
    </w:p>
    <w:p w14:paraId="2B29EDDC" w14:textId="77777777" w:rsidR="00E7724C" w:rsidRPr="00E7724C" w:rsidRDefault="00E7724C" w:rsidP="00E77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0296C7EC" w14:textId="77777777" w:rsidR="00E7724C" w:rsidRPr="00E7724C" w:rsidRDefault="00E7724C" w:rsidP="00E77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Receita</w:t>
      </w:r>
    </w:p>
    <w:p w14:paraId="6D8068A5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9DF7F25">
          <v:rect id="_x0000_i1028" style="width:0;height:1.5pt" o:hralign="center" o:hrstd="t" o:hr="t" fillcolor="#a0a0a0" stroked="f"/>
        </w:pict>
      </w:r>
    </w:p>
    <w:p w14:paraId="723B7FD2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4.2 Seleção do Agente</w:t>
      </w:r>
    </w:p>
    <w:p w14:paraId="6FA39233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informar:</w:t>
      </w:r>
    </w:p>
    <w:p w14:paraId="712C928E" w14:textId="77777777" w:rsidR="00E7724C" w:rsidRPr="00E7724C" w:rsidRDefault="00E7724C" w:rsidP="00E77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arrecadador responsável</w:t>
      </w:r>
    </w:p>
    <w:p w14:paraId="55FF3E4E" w14:textId="77777777" w:rsidR="00E7724C" w:rsidRPr="00E7724C" w:rsidRDefault="00E7724C" w:rsidP="00E77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arrecadador</w:t>
      </w:r>
    </w:p>
    <w:p w14:paraId="3C0625C1" w14:textId="77777777" w:rsidR="00E7724C" w:rsidRPr="00E7724C" w:rsidRDefault="00E7724C" w:rsidP="00E77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do recebimento</w:t>
      </w:r>
    </w:p>
    <w:p w14:paraId="52E33AC6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Ao selecionar o agente:</w:t>
      </w:r>
    </w:p>
    <w:p w14:paraId="725299B7" w14:textId="77777777" w:rsidR="00E7724C" w:rsidRPr="00E7724C" w:rsidRDefault="00E7724C" w:rsidP="00E772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banco pode ser carregado automaticamente.</w:t>
      </w:r>
    </w:p>
    <w:p w14:paraId="65DFEEE0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2E1D6B6F">
          <v:rect id="_x0000_i1029" style="width:0;height:1.5pt" o:hralign="center" o:hrstd="t" o:hr="t" fillcolor="#a0a0a0" stroked="f"/>
        </w:pict>
      </w:r>
    </w:p>
    <w:p w14:paraId="5ADBE8B5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4.3 Importação de PDF</w:t>
      </w:r>
    </w:p>
    <w:p w14:paraId="417B3FB8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carregar arquivos PDF emitidos pelos bancos.</w:t>
      </w:r>
    </w:p>
    <w:p w14:paraId="30485920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Funcionalidades:</w:t>
      </w:r>
    </w:p>
    <w:p w14:paraId="628FEDF3" w14:textId="77777777" w:rsidR="00E7724C" w:rsidRPr="00E7724C" w:rsidRDefault="00E7724C" w:rsidP="00E7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Upload de arquivo PDF.</w:t>
      </w:r>
    </w:p>
    <w:p w14:paraId="46A86E80" w14:textId="77777777" w:rsidR="00E7724C" w:rsidRPr="00E7724C" w:rsidRDefault="00E7724C" w:rsidP="00E7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automática.</w:t>
      </w:r>
    </w:p>
    <w:p w14:paraId="46A3FB91" w14:textId="77777777" w:rsidR="00E7724C" w:rsidRPr="00E7724C" w:rsidRDefault="00E7724C" w:rsidP="00E7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da data do crédito.</w:t>
      </w:r>
    </w:p>
    <w:p w14:paraId="1BF6C611" w14:textId="77777777" w:rsidR="00E7724C" w:rsidRPr="00E7724C" w:rsidRDefault="00E7724C" w:rsidP="00E7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das receitas.</w:t>
      </w:r>
    </w:p>
    <w:p w14:paraId="65192C3A" w14:textId="77777777" w:rsidR="00E7724C" w:rsidRPr="00E7724C" w:rsidRDefault="00E7724C" w:rsidP="00E7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Identificação dos valores.</w:t>
      </w:r>
    </w:p>
    <w:p w14:paraId="11C293CD" w14:textId="77777777" w:rsidR="00E7724C" w:rsidRPr="00E7724C" w:rsidRDefault="00E7724C" w:rsidP="00E772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Montagem automática da arrecadação.</w:t>
      </w:r>
    </w:p>
    <w:p w14:paraId="70ACD412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9AF559F">
          <v:rect id="_x0000_i1030" style="width:0;height:1.5pt" o:hralign="center" o:hrstd="t" o:hr="t" fillcolor="#a0a0a0" stroked="f"/>
        </w:pict>
      </w:r>
    </w:p>
    <w:p w14:paraId="3150A403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4.4 Tratamento das Receitas</w:t>
      </w:r>
    </w:p>
    <w:p w14:paraId="7DB0C919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Permite:</w:t>
      </w:r>
    </w:p>
    <w:p w14:paraId="021FC543" w14:textId="77777777" w:rsidR="00E7724C" w:rsidRPr="00E7724C" w:rsidRDefault="00E7724C" w:rsidP="00E7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Visualizar receitas extraídas.</w:t>
      </w:r>
    </w:p>
    <w:p w14:paraId="17DF5483" w14:textId="77777777" w:rsidR="00E7724C" w:rsidRPr="00E7724C" w:rsidRDefault="00E7724C" w:rsidP="00E7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Alterar valores.</w:t>
      </w:r>
    </w:p>
    <w:p w14:paraId="6DB9EFC5" w14:textId="77777777" w:rsidR="00E7724C" w:rsidRPr="00E7724C" w:rsidRDefault="00E7724C" w:rsidP="00E7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Excluir registros individuais.</w:t>
      </w:r>
    </w:p>
    <w:p w14:paraId="113042AB" w14:textId="77777777" w:rsidR="00E7724C" w:rsidRPr="00E7724C" w:rsidRDefault="00E7724C" w:rsidP="00E7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Selecionar múltiplas receitas.</w:t>
      </w:r>
    </w:p>
    <w:p w14:paraId="037A5565" w14:textId="77777777" w:rsidR="00E7724C" w:rsidRPr="00E7724C" w:rsidRDefault="00E7724C" w:rsidP="00E772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Excluir receitas em lote.</w:t>
      </w:r>
    </w:p>
    <w:p w14:paraId="072AAAC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0AE773A3" w14:textId="77777777" w:rsidR="00E7724C" w:rsidRPr="00E7724C" w:rsidRDefault="00E7724C" w:rsidP="00E772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</w:t>
      </w:r>
    </w:p>
    <w:p w14:paraId="6C4BDCAC" w14:textId="77777777" w:rsidR="00E7724C" w:rsidRPr="00E7724C" w:rsidRDefault="00E7724C" w:rsidP="00E772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</w:t>
      </w:r>
    </w:p>
    <w:p w14:paraId="355DB5FC" w14:textId="77777777" w:rsidR="00E7724C" w:rsidRPr="00E7724C" w:rsidRDefault="00E7724C" w:rsidP="00E772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</w:t>
      </w:r>
    </w:p>
    <w:p w14:paraId="671B55FE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6747581">
          <v:rect id="_x0000_i1031" style="width:0;height:1.5pt" o:hralign="center" o:hrstd="t" o:hr="t" fillcolor="#a0a0a0" stroked="f"/>
        </w:pict>
      </w:r>
    </w:p>
    <w:p w14:paraId="1EBEDC20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4.5 Totalização</w:t>
      </w:r>
    </w:p>
    <w:p w14:paraId="1B0F6BDA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calcula automaticamente:</w:t>
      </w:r>
    </w:p>
    <w:p w14:paraId="39A954D3" w14:textId="77777777" w:rsidR="00E7724C" w:rsidRPr="00E7724C" w:rsidRDefault="00E7724C" w:rsidP="00E772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Soma das receitas carregadas.</w:t>
      </w:r>
    </w:p>
    <w:p w14:paraId="3027F932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Atualização em tempo real.</w:t>
      </w:r>
    </w:p>
    <w:p w14:paraId="088FC524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CCC86F2">
          <v:rect id="_x0000_i1032" style="width:0;height:1.5pt" o:hralign="center" o:hrstd="t" o:hr="t" fillcolor="#a0a0a0" stroked="f"/>
        </w:pict>
      </w:r>
    </w:p>
    <w:p w14:paraId="0E8A9E9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4.6 Gravação do Recebimento</w:t>
      </w:r>
    </w:p>
    <w:p w14:paraId="76F3D123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salvar:</w:t>
      </w:r>
    </w:p>
    <w:p w14:paraId="02AB1F55" w14:textId="77777777" w:rsidR="00E7724C" w:rsidRPr="00E7724C" w:rsidRDefault="00E7724C" w:rsidP="00E772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arrecadador</w:t>
      </w:r>
    </w:p>
    <w:p w14:paraId="79DDBDD7" w14:textId="77777777" w:rsidR="00E7724C" w:rsidRPr="00E7724C" w:rsidRDefault="00E7724C" w:rsidP="00E772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4AC8E9A0" w14:textId="77777777" w:rsidR="00E7724C" w:rsidRPr="00E7724C" w:rsidRDefault="00E7724C" w:rsidP="00E772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Data do recebimento</w:t>
      </w:r>
    </w:p>
    <w:p w14:paraId="18B78E19" w14:textId="77777777" w:rsidR="00E7724C" w:rsidRPr="00E7724C" w:rsidRDefault="00E7724C" w:rsidP="00E772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Receitas vinculadas</w:t>
      </w:r>
    </w:p>
    <w:p w14:paraId="54D308EE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salvar:</w:t>
      </w:r>
    </w:p>
    <w:p w14:paraId="3F0A86FA" w14:textId="77777777" w:rsidR="00E7724C" w:rsidRPr="00E7724C" w:rsidRDefault="00E7724C" w:rsidP="00E772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recebimento é registrado no banco de dados.</w:t>
      </w:r>
    </w:p>
    <w:p w14:paraId="11E8E99C" w14:textId="77777777" w:rsidR="00E7724C" w:rsidRPr="00E7724C" w:rsidRDefault="00E7724C" w:rsidP="00E772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redireciona para a tela de envios.</w:t>
      </w:r>
    </w:p>
    <w:p w14:paraId="2F56AF69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D61A46B">
          <v:rect id="_x0000_i1033" style="width:0;height:1.5pt" o:hralign="center" o:hrstd="t" o:hr="t" fillcolor="#a0a0a0" stroked="f"/>
        </w:pict>
      </w:r>
    </w:p>
    <w:p w14:paraId="2B94094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5. MÓDULO DE ENVIO AO SIAFIC</w:t>
      </w:r>
    </w:p>
    <w:p w14:paraId="693533EC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integração dos recebimentos.</w:t>
      </w:r>
    </w:p>
    <w:p w14:paraId="3915CEFC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5ED60AE">
          <v:rect id="_x0000_i1034" style="width:0;height:1.5pt" o:hralign="center" o:hrstd="t" o:hr="t" fillcolor="#a0a0a0" stroked="f"/>
        </w:pict>
      </w:r>
    </w:p>
    <w:p w14:paraId="14B262C1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5.1 Listagem de Recebimentos</w:t>
      </w:r>
    </w:p>
    <w:p w14:paraId="1A834B5A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Exibe:</w:t>
      </w:r>
    </w:p>
    <w:p w14:paraId="39EE68E1" w14:textId="77777777" w:rsidR="00E7724C" w:rsidRPr="00E7724C" w:rsidRDefault="00E7724C" w:rsidP="00E772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Sequencial</w:t>
      </w:r>
    </w:p>
    <w:p w14:paraId="0A3A4786" w14:textId="77777777" w:rsidR="00E7724C" w:rsidRPr="00E7724C" w:rsidRDefault="00E7724C" w:rsidP="00E772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</w:p>
    <w:p w14:paraId="78D6939A" w14:textId="77777777" w:rsidR="00E7724C" w:rsidRPr="00E7724C" w:rsidRDefault="00E7724C" w:rsidP="00E772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</w:t>
      </w:r>
    </w:p>
    <w:p w14:paraId="5AE9766D" w14:textId="77777777" w:rsidR="00E7724C" w:rsidRPr="00E7724C" w:rsidRDefault="00E7724C" w:rsidP="00E772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49711AA0" w14:textId="77777777" w:rsidR="00E7724C" w:rsidRPr="00E7724C" w:rsidRDefault="00E7724C" w:rsidP="00E772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Status</w:t>
      </w:r>
    </w:p>
    <w:p w14:paraId="13173C9A" w14:textId="77777777" w:rsidR="00E7724C" w:rsidRPr="00E7724C" w:rsidRDefault="00E7724C" w:rsidP="00E772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Tentativas de envio</w:t>
      </w:r>
    </w:p>
    <w:p w14:paraId="7D7C9691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EA2DBD0">
          <v:rect id="_x0000_i1035" style="width:0;height:1.5pt" o:hralign="center" o:hrstd="t" o:hr="t" fillcolor="#a0a0a0" stroked="f"/>
        </w:pict>
      </w:r>
    </w:p>
    <w:p w14:paraId="2FA9227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5.2 Controle de Status</w:t>
      </w:r>
    </w:p>
    <w:p w14:paraId="069C6815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Status possíveis:</w:t>
      </w:r>
    </w:p>
    <w:p w14:paraId="3951A53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PENDENTE</w:t>
      </w:r>
    </w:p>
    <w:p w14:paraId="0C3C735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Recebimento aguardando envio.</w:t>
      </w:r>
    </w:p>
    <w:p w14:paraId="0622BA10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8D783EC">
          <v:rect id="_x0000_i1036" style="width:0;height:1.5pt" o:hralign="center" o:hrstd="t" o:hr="t" fillcolor="#a0a0a0" stroked="f"/>
        </w:pict>
      </w:r>
    </w:p>
    <w:p w14:paraId="7D48B447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ENVIADO</w:t>
      </w:r>
    </w:p>
    <w:p w14:paraId="6938F809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Recebimento integrado com sucesso.</w:t>
      </w:r>
    </w:p>
    <w:p w14:paraId="49904F01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EECA18A">
          <v:rect id="_x0000_i1037" style="width:0;height:1.5pt" o:hralign="center" o:hrstd="t" o:hr="t" fillcolor="#a0a0a0" stroked="f"/>
        </w:pict>
      </w:r>
    </w:p>
    <w:p w14:paraId="4033BC1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ERRO</w:t>
      </w:r>
    </w:p>
    <w:p w14:paraId="1BC4B42D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Falha na integração.</w:t>
      </w:r>
    </w:p>
    <w:p w14:paraId="6440DDB0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6FE1CCC">
          <v:rect id="_x0000_i1038" style="width:0;height:1.5pt" o:hralign="center" o:hrstd="t" o:hr="t" fillcolor="#a0a0a0" stroked="f"/>
        </w:pict>
      </w:r>
    </w:p>
    <w:p w14:paraId="2785A3B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5.3 Visualização Completa</w:t>
      </w:r>
    </w:p>
    <w:p w14:paraId="4CE7A510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consultar:</w:t>
      </w:r>
    </w:p>
    <w:p w14:paraId="6DB42602" w14:textId="77777777" w:rsidR="00E7724C" w:rsidRPr="00E7724C" w:rsidRDefault="00E7724C" w:rsidP="00E772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Dados do recebimento</w:t>
      </w:r>
    </w:p>
    <w:p w14:paraId="33231AB5" w14:textId="77777777" w:rsidR="00E7724C" w:rsidRPr="00E7724C" w:rsidRDefault="00E7724C" w:rsidP="00E772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Receitas vinculadas</w:t>
      </w:r>
    </w:p>
    <w:p w14:paraId="64C44E85" w14:textId="77777777" w:rsidR="00E7724C" w:rsidRPr="00E7724C" w:rsidRDefault="00E7724C" w:rsidP="00E772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</w:t>
      </w:r>
    </w:p>
    <w:p w14:paraId="5A052A11" w14:textId="77777777" w:rsidR="00E7724C" w:rsidRPr="00E7724C" w:rsidRDefault="00E7724C" w:rsidP="00E772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</w:t>
      </w:r>
    </w:p>
    <w:p w14:paraId="132BC1A5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DA3AD01">
          <v:rect id="_x0000_i1039" style="width:0;height:1.5pt" o:hralign="center" o:hrstd="t" o:hr="t" fillcolor="#a0a0a0" stroked="f"/>
        </w:pict>
      </w:r>
    </w:p>
    <w:p w14:paraId="10B086E6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5.4 Envio Manual</w:t>
      </w:r>
    </w:p>
    <w:p w14:paraId="5F33E29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envio individual ao SIAFIC.</w:t>
      </w:r>
    </w:p>
    <w:p w14:paraId="6489C906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envio o sistema:</w:t>
      </w:r>
    </w:p>
    <w:p w14:paraId="14F1CE2A" w14:textId="77777777" w:rsidR="00E7724C" w:rsidRPr="00E7724C" w:rsidRDefault="00E7724C" w:rsidP="00E772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Monta o payload.</w:t>
      </w:r>
    </w:p>
    <w:p w14:paraId="1B7ED2B7" w14:textId="77777777" w:rsidR="00E7724C" w:rsidRPr="00E7724C" w:rsidRDefault="00E7724C" w:rsidP="00E772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 relacionamentos.</w:t>
      </w:r>
    </w:p>
    <w:p w14:paraId="6B666575" w14:textId="77777777" w:rsidR="00E7724C" w:rsidRPr="00E7724C" w:rsidRDefault="00E7724C" w:rsidP="00E772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 fontes.</w:t>
      </w:r>
    </w:p>
    <w:p w14:paraId="524F356F" w14:textId="77777777" w:rsidR="00E7724C" w:rsidRPr="00E7724C" w:rsidRDefault="00E7724C" w:rsidP="00E772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 configurações.</w:t>
      </w:r>
    </w:p>
    <w:p w14:paraId="43C1CDF3" w14:textId="77777777" w:rsidR="00E7724C" w:rsidRPr="00E7724C" w:rsidRDefault="00E7724C" w:rsidP="00E7724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Envia para API.</w:t>
      </w:r>
    </w:p>
    <w:p w14:paraId="7D06A8F5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B30D29C">
          <v:rect id="_x0000_i1040" style="width:0;height:1.5pt" o:hralign="center" o:hrstd="t" o:hr="t" fillcolor="#a0a0a0" stroked="f"/>
        </w:pict>
      </w:r>
    </w:p>
    <w:p w14:paraId="038CBC5D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5.5 Tratamento de Erros</w:t>
      </w:r>
    </w:p>
    <w:p w14:paraId="4922EAEA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identifica:</w:t>
      </w:r>
    </w:p>
    <w:p w14:paraId="5B9AF683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Erro 401</w:t>
      </w:r>
    </w:p>
    <w:p w14:paraId="62EFE1D2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Token inválido.</w:t>
      </w:r>
    </w:p>
    <w:p w14:paraId="27B71426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2B0C7CF2">
          <v:rect id="_x0000_i1041" style="width:0;height:1.5pt" o:hralign="center" o:hrstd="t" o:hr="t" fillcolor="#a0a0a0" stroked="f"/>
        </w:pict>
      </w:r>
    </w:p>
    <w:p w14:paraId="358CCDF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Erro 404</w:t>
      </w:r>
    </w:p>
    <w:p w14:paraId="75C78175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Endpoint inexistente.</w:t>
      </w:r>
    </w:p>
    <w:p w14:paraId="01BE4CD6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9221454">
          <v:rect id="_x0000_i1042" style="width:0;height:1.5pt" o:hralign="center" o:hrstd="t" o:hr="t" fillcolor="#a0a0a0" stroked="f"/>
        </w:pict>
      </w:r>
    </w:p>
    <w:p w14:paraId="7C964D6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Erro 500</w:t>
      </w:r>
    </w:p>
    <w:p w14:paraId="2D259529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Erro interno do SIAFIC.</w:t>
      </w:r>
    </w:p>
    <w:p w14:paraId="15D81DCA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B7287C6">
          <v:rect id="_x0000_i1043" style="width:0;height:1.5pt" o:hralign="center" o:hrstd="t" o:hr="t" fillcolor="#a0a0a0" stroked="f"/>
        </w:pict>
      </w:r>
    </w:p>
    <w:p w14:paraId="1EFB8455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Respostas HTML inválidas</w:t>
      </w:r>
    </w:p>
    <w:p w14:paraId="32108254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Tratadas automaticamente.</w:t>
      </w:r>
    </w:p>
    <w:p w14:paraId="3E649500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3CF85AF">
          <v:rect id="_x0000_i1044" style="width:0;height:1.5pt" o:hralign="center" o:hrstd="t" o:hr="t" fillcolor="#a0a0a0" stroked="f"/>
        </w:pict>
      </w:r>
    </w:p>
    <w:p w14:paraId="33B4FB97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5.6 Exclusão de Recebimentos</w:t>
      </w:r>
    </w:p>
    <w:p w14:paraId="41249A7C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excluir recebimentos ainda não integrados.</w:t>
      </w:r>
    </w:p>
    <w:p w14:paraId="34475D9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B483A61">
          <v:rect id="_x0000_i1045" style="width:0;height:1.5pt" o:hralign="center" o:hrstd="t" o:hr="t" fillcolor="#a0a0a0" stroked="f"/>
        </w:pict>
      </w:r>
    </w:p>
    <w:p w14:paraId="30DE3BD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6. MÓDULO DE AGENTES ARRECADADORES</w:t>
      </w:r>
    </w:p>
    <w:p w14:paraId="58AA02EA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dos agentes responsáveis pela arrecadação.</w:t>
      </w:r>
    </w:p>
    <w:p w14:paraId="0D3EAF1E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2CF470BC">
          <v:rect id="_x0000_i1046" style="width:0;height:1.5pt" o:hralign="center" o:hrstd="t" o:hr="t" fillcolor="#a0a0a0" stroked="f"/>
        </w:pict>
      </w:r>
    </w:p>
    <w:p w14:paraId="38D0B8C9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Funcionalidades</w:t>
      </w:r>
    </w:p>
    <w:p w14:paraId="3A4DDB46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Inclusão</w:t>
      </w:r>
    </w:p>
    <w:p w14:paraId="57E1E79E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cadastrar:</w:t>
      </w:r>
    </w:p>
    <w:p w14:paraId="107F746A" w14:textId="77777777" w:rsidR="00E7724C" w:rsidRPr="00E7724C" w:rsidRDefault="00E7724C" w:rsidP="00E772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04A1BC16" w14:textId="77777777" w:rsidR="00E7724C" w:rsidRPr="00E7724C" w:rsidRDefault="00E7724C" w:rsidP="00E772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do Agente</w:t>
      </w:r>
    </w:p>
    <w:p w14:paraId="4BB94699" w14:textId="77777777" w:rsidR="00E7724C" w:rsidRPr="00E7724C" w:rsidRDefault="00E7724C" w:rsidP="00E772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vinculado</w:t>
      </w:r>
    </w:p>
    <w:p w14:paraId="1DD634AD" w14:textId="77777777" w:rsidR="00E7724C" w:rsidRPr="00E7724C" w:rsidRDefault="00E7724C" w:rsidP="00E7724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vinculada</w:t>
      </w:r>
    </w:p>
    <w:p w14:paraId="3DAF8333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8959970">
          <v:rect id="_x0000_i1047" style="width:0;height:1.5pt" o:hralign="center" o:hrstd="t" o:hr="t" fillcolor="#a0a0a0" stroked="f"/>
        </w:pict>
      </w:r>
    </w:p>
    <w:p w14:paraId="114917C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Edição</w:t>
      </w:r>
    </w:p>
    <w:p w14:paraId="3C2184A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alterar:</w:t>
      </w:r>
    </w:p>
    <w:p w14:paraId="6CEBF62D" w14:textId="77777777" w:rsidR="00E7724C" w:rsidRPr="00E7724C" w:rsidRDefault="00E7724C" w:rsidP="00E772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33501CED" w14:textId="77777777" w:rsidR="00E7724C" w:rsidRPr="00E7724C" w:rsidRDefault="00E7724C" w:rsidP="00E772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</w:t>
      </w:r>
    </w:p>
    <w:p w14:paraId="23727E40" w14:textId="77777777" w:rsidR="00E7724C" w:rsidRPr="00E7724C" w:rsidRDefault="00E7724C" w:rsidP="00E772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7A622208" w14:textId="77777777" w:rsidR="00E7724C" w:rsidRPr="00E7724C" w:rsidRDefault="00E7724C" w:rsidP="00E7724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</w:t>
      </w:r>
    </w:p>
    <w:p w14:paraId="21C0835F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5E2C3FEB">
          <v:rect id="_x0000_i1048" style="width:0;height:1.5pt" o:hralign="center" o:hrstd="t" o:hr="t" fillcolor="#a0a0a0" stroked="f"/>
        </w:pict>
      </w:r>
    </w:p>
    <w:p w14:paraId="717C8DB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Exclusão</w:t>
      </w:r>
    </w:p>
    <w:p w14:paraId="52561DF1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remover registros.</w:t>
      </w:r>
    </w:p>
    <w:p w14:paraId="4CC78CAD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29CF93B">
          <v:rect id="_x0000_i1049" style="width:0;height:1.5pt" o:hralign="center" o:hrstd="t" o:hr="t" fillcolor="#a0a0a0" stroked="f"/>
        </w:pict>
      </w:r>
    </w:p>
    <w:p w14:paraId="1E6CB8CB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Consulta</w:t>
      </w:r>
    </w:p>
    <w:p w14:paraId="4BFA0575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Exibe:</w:t>
      </w:r>
    </w:p>
    <w:p w14:paraId="51B03ECE" w14:textId="77777777" w:rsidR="00E7724C" w:rsidRPr="00E7724C" w:rsidRDefault="00E7724C" w:rsidP="00E772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</w:t>
      </w:r>
    </w:p>
    <w:p w14:paraId="716654DA" w14:textId="77777777" w:rsidR="00E7724C" w:rsidRPr="00E7724C" w:rsidRDefault="00E7724C" w:rsidP="00E772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DD21E3C" w14:textId="77777777" w:rsidR="00E7724C" w:rsidRPr="00E7724C" w:rsidRDefault="00E7724C" w:rsidP="00E772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00DEEB7F" w14:textId="77777777" w:rsidR="00E7724C" w:rsidRPr="00E7724C" w:rsidRDefault="00E7724C" w:rsidP="00E7724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</w:t>
      </w:r>
    </w:p>
    <w:p w14:paraId="02FD18D1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B1224A0">
          <v:rect id="_x0000_i1050" style="width:0;height:1.5pt" o:hralign="center" o:hrstd="t" o:hr="t" fillcolor="#a0a0a0" stroked="f"/>
        </w:pict>
      </w:r>
    </w:p>
    <w:p w14:paraId="42ADCDD0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7. MÓDULO DE BANCOS</w:t>
      </w:r>
    </w:p>
    <w:p w14:paraId="20BD7945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dos bancos arrecadadores.</w:t>
      </w:r>
    </w:p>
    <w:p w14:paraId="1FE208FC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213DFF2">
          <v:rect id="_x0000_i1051" style="width:0;height:1.5pt" o:hralign="center" o:hrstd="t" o:hr="t" fillcolor="#a0a0a0" stroked="f"/>
        </w:pict>
      </w:r>
    </w:p>
    <w:p w14:paraId="3D7F78E0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Funcionalidades</w:t>
      </w:r>
    </w:p>
    <w:p w14:paraId="5E4CEE3C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Inclusão</w:t>
      </w:r>
    </w:p>
    <w:p w14:paraId="485C4ADD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17B0DCAD" w14:textId="77777777" w:rsidR="00E7724C" w:rsidRPr="00E7724C" w:rsidRDefault="00E7724C" w:rsidP="00E772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70E8AE6" w14:textId="77777777" w:rsidR="00E7724C" w:rsidRPr="00E7724C" w:rsidRDefault="00E7724C" w:rsidP="00E7724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do Banco</w:t>
      </w:r>
    </w:p>
    <w:p w14:paraId="03F38049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F832E3E">
          <v:rect id="_x0000_i1052" style="width:0;height:1.5pt" o:hralign="center" o:hrstd="t" o:hr="t" fillcolor="#a0a0a0" stroked="f"/>
        </w:pict>
      </w:r>
    </w:p>
    <w:p w14:paraId="2F8D2532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Edição</w:t>
      </w:r>
    </w:p>
    <w:p w14:paraId="54D8BD3D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alteração dos dados.</w:t>
      </w:r>
    </w:p>
    <w:p w14:paraId="19E0B158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691C682">
          <v:rect id="_x0000_i1053" style="width:0;height:1.5pt" o:hralign="center" o:hrstd="t" o:hr="t" fillcolor="#a0a0a0" stroked="f"/>
        </w:pict>
      </w:r>
    </w:p>
    <w:p w14:paraId="5C002AD3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Exclusão</w:t>
      </w:r>
    </w:p>
    <w:p w14:paraId="0D77C0CA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remoção.</w:t>
      </w:r>
    </w:p>
    <w:p w14:paraId="462BBA95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17935BB">
          <v:rect id="_x0000_i1054" style="width:0;height:1.5pt" o:hralign="center" o:hrstd="t" o:hr="t" fillcolor="#a0a0a0" stroked="f"/>
        </w:pict>
      </w:r>
    </w:p>
    <w:p w14:paraId="16A1BE9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Consulta</w:t>
      </w:r>
    </w:p>
    <w:p w14:paraId="561AA118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Exibe:</w:t>
      </w:r>
    </w:p>
    <w:p w14:paraId="56A2EC8F" w14:textId="77777777" w:rsidR="00E7724C" w:rsidRPr="00E7724C" w:rsidRDefault="00E7724C" w:rsidP="00E772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</w:t>
      </w:r>
    </w:p>
    <w:p w14:paraId="435A17CB" w14:textId="77777777" w:rsidR="00E7724C" w:rsidRPr="00E7724C" w:rsidRDefault="00E7724C" w:rsidP="00E7724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724FAB86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720F0BDD">
          <v:rect id="_x0000_i1055" style="width:0;height:1.5pt" o:hralign="center" o:hrstd="t" o:hr="t" fillcolor="#a0a0a0" stroked="f"/>
        </w:pict>
      </w:r>
    </w:p>
    <w:p w14:paraId="75741948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8. MÓDULO DE AGÊNCIAS BANCÁRIAS</w:t>
      </w:r>
    </w:p>
    <w:p w14:paraId="01FAC4B0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das agências vinculadas aos bancos.</w:t>
      </w:r>
    </w:p>
    <w:p w14:paraId="0C584C36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64721AF">
          <v:rect id="_x0000_i1056" style="width:0;height:1.5pt" o:hralign="center" o:hrstd="t" o:hr="t" fillcolor="#a0a0a0" stroked="f"/>
        </w:pict>
      </w:r>
    </w:p>
    <w:p w14:paraId="327076E8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Funcionalidades</w:t>
      </w:r>
    </w:p>
    <w:p w14:paraId="1F8E7119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Inclusão</w:t>
      </w:r>
    </w:p>
    <w:p w14:paraId="369599F9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2440A509" w14:textId="77777777" w:rsidR="00E7724C" w:rsidRPr="00E7724C" w:rsidRDefault="00E7724C" w:rsidP="00E772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5F0815A5" w14:textId="77777777" w:rsidR="00E7724C" w:rsidRPr="00E7724C" w:rsidRDefault="00E7724C" w:rsidP="00E7724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da Agência</w:t>
      </w:r>
    </w:p>
    <w:p w14:paraId="543350CD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1E40EEA">
          <v:rect id="_x0000_i1057" style="width:0;height:1.5pt" o:hralign="center" o:hrstd="t" o:hr="t" fillcolor="#a0a0a0" stroked="f"/>
        </w:pict>
      </w:r>
    </w:p>
    <w:p w14:paraId="4FAFBDF6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Edição</w:t>
      </w:r>
    </w:p>
    <w:p w14:paraId="24175904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alteração.</w:t>
      </w:r>
    </w:p>
    <w:p w14:paraId="2EBEAF58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51D06C5">
          <v:rect id="_x0000_i1058" style="width:0;height:1.5pt" o:hralign="center" o:hrstd="t" o:hr="t" fillcolor="#a0a0a0" stroked="f"/>
        </w:pict>
      </w:r>
    </w:p>
    <w:p w14:paraId="645981FB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Exclusão</w:t>
      </w:r>
    </w:p>
    <w:p w14:paraId="58DC712B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remoção.</w:t>
      </w:r>
    </w:p>
    <w:p w14:paraId="1BEE698C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5996C4A">
          <v:rect id="_x0000_i1059" style="width:0;height:1.5pt" o:hralign="center" o:hrstd="t" o:hr="t" fillcolor="#a0a0a0" stroked="f"/>
        </w:pict>
      </w:r>
    </w:p>
    <w:p w14:paraId="2453DB0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Consulta</w:t>
      </w:r>
    </w:p>
    <w:p w14:paraId="40076E98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Exibe:</w:t>
      </w:r>
    </w:p>
    <w:p w14:paraId="782A9422" w14:textId="77777777" w:rsidR="00E7724C" w:rsidRPr="00E7724C" w:rsidRDefault="00E7724C" w:rsidP="00E772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</w:t>
      </w:r>
    </w:p>
    <w:p w14:paraId="1481D12B" w14:textId="77777777" w:rsidR="00E7724C" w:rsidRPr="00E7724C" w:rsidRDefault="00E7724C" w:rsidP="00E772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534218FD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9DC199E">
          <v:rect id="_x0000_i1060" style="width:0;height:1.5pt" o:hralign="center" o:hrstd="t" o:hr="t" fillcolor="#a0a0a0" stroked="f"/>
        </w:pict>
      </w:r>
    </w:p>
    <w:p w14:paraId="29C58EDC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9. MÓDULO DE CÓDIGOS DE RECEITA</w:t>
      </w:r>
    </w:p>
    <w:p w14:paraId="1B064572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das receitas arrecadadas.</w:t>
      </w:r>
    </w:p>
    <w:p w14:paraId="5AA2F0BE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BCF87DB">
          <v:rect id="_x0000_i1061" style="width:0;height:1.5pt" o:hralign="center" o:hrstd="t" o:hr="t" fillcolor="#a0a0a0" stroked="f"/>
        </w:pict>
      </w:r>
    </w:p>
    <w:p w14:paraId="37FA8A0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Funcionalidades</w:t>
      </w:r>
    </w:p>
    <w:p w14:paraId="218F1D8B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Inclusão</w:t>
      </w:r>
    </w:p>
    <w:p w14:paraId="0A6D2AE7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19138563" w14:textId="77777777" w:rsidR="00E7724C" w:rsidRPr="00E7724C" w:rsidRDefault="00E7724C" w:rsidP="00E772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</w:t>
      </w:r>
    </w:p>
    <w:p w14:paraId="1CF0D38D" w14:textId="77777777" w:rsidR="00E7724C" w:rsidRPr="00E7724C" w:rsidRDefault="00E7724C" w:rsidP="00E7724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</w:t>
      </w:r>
    </w:p>
    <w:p w14:paraId="5DF07E9E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739BC501">
          <v:rect id="_x0000_i1062" style="width:0;height:1.5pt" o:hralign="center" o:hrstd="t" o:hr="t" fillcolor="#a0a0a0" stroked="f"/>
        </w:pict>
      </w:r>
    </w:p>
    <w:p w14:paraId="6E366EA7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Máscara Automática</w:t>
      </w:r>
    </w:p>
    <w:p w14:paraId="393FF527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Formatação automática do código.</w:t>
      </w:r>
    </w:p>
    <w:p w14:paraId="65ACB601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Exemplo:</w:t>
      </w:r>
    </w:p>
    <w:p w14:paraId="2DCF203A" w14:textId="77777777" w:rsidR="00E7724C" w:rsidRPr="00E7724C" w:rsidRDefault="00E7724C" w:rsidP="00E77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E7724C">
        <w:rPr>
          <w:rFonts w:ascii="Courier New" w:eastAsia="Times New Roman" w:hAnsi="Courier New" w:cs="Courier New"/>
          <w:sz w:val="20"/>
          <w:szCs w:val="20"/>
          <w:lang w:eastAsia="pt-BR"/>
        </w:rPr>
        <w:t>1.2.3.4.56.7.8.90.12</w:t>
      </w:r>
    </w:p>
    <w:p w14:paraId="7E141F11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9E1BF82">
          <v:rect id="_x0000_i1063" style="width:0;height:1.5pt" o:hralign="center" o:hrstd="t" o:hr="t" fillcolor="#a0a0a0" stroked="f"/>
        </w:pict>
      </w:r>
    </w:p>
    <w:p w14:paraId="64F8D2B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Edição</w:t>
      </w:r>
    </w:p>
    <w:p w14:paraId="38B9E817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alteração.</w:t>
      </w:r>
    </w:p>
    <w:p w14:paraId="4F099A1D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247CB9B7">
          <v:rect id="_x0000_i1064" style="width:0;height:1.5pt" o:hralign="center" o:hrstd="t" o:hr="t" fillcolor="#a0a0a0" stroked="f"/>
        </w:pict>
      </w:r>
    </w:p>
    <w:p w14:paraId="3E6A299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Exclusão</w:t>
      </w:r>
    </w:p>
    <w:p w14:paraId="09CB7F7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remoção.</w:t>
      </w:r>
    </w:p>
    <w:p w14:paraId="5EE6F098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5FED7300">
          <v:rect id="_x0000_i1065" style="width:0;height:1.5pt" o:hralign="center" o:hrstd="t" o:hr="t" fillcolor="#a0a0a0" stroked="f"/>
        </w:pict>
      </w:r>
    </w:p>
    <w:p w14:paraId="5CA8DFAB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Consulta</w:t>
      </w:r>
    </w:p>
    <w:p w14:paraId="559984E7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Exibe:</w:t>
      </w:r>
    </w:p>
    <w:p w14:paraId="7D8C6D54" w14:textId="77777777" w:rsidR="00E7724C" w:rsidRPr="00E7724C" w:rsidRDefault="00E7724C" w:rsidP="00E77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</w:t>
      </w:r>
    </w:p>
    <w:p w14:paraId="0F4B2070" w14:textId="77777777" w:rsidR="00E7724C" w:rsidRPr="00E7724C" w:rsidRDefault="00E7724C" w:rsidP="00E7724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</w:t>
      </w:r>
    </w:p>
    <w:p w14:paraId="502811F9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361B8D1">
          <v:rect id="_x0000_i1066" style="width:0;height:1.5pt" o:hralign="center" o:hrstd="t" o:hr="t" fillcolor="#a0a0a0" stroked="f"/>
        </w:pict>
      </w:r>
    </w:p>
    <w:p w14:paraId="2C465A85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10. MÓDULO DE RELACIONAMENTOS SIAFIC</w:t>
      </w:r>
    </w:p>
    <w:p w14:paraId="220B6AB9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pelos vínculos necessários para integração.</w:t>
      </w:r>
    </w:p>
    <w:p w14:paraId="2B09FCD9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6FC0065">
          <v:rect id="_x0000_i1067" style="width:0;height:1.5pt" o:hralign="center" o:hrstd="t" o:hr="t" fillcolor="#a0a0a0" stroked="f"/>
        </w:pict>
      </w:r>
    </w:p>
    <w:p w14:paraId="3935C8C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10.1 Relacionamento de Bancos</w:t>
      </w:r>
    </w:p>
    <w:p w14:paraId="5F65549C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relacionar:</w:t>
      </w:r>
    </w:p>
    <w:p w14:paraId="4D6BD357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Interno → Conta SIAFIC</w:t>
      </w:r>
    </w:p>
    <w:p w14:paraId="3C97954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1E47D656" w14:textId="77777777" w:rsidR="00E7724C" w:rsidRPr="00E7724C" w:rsidRDefault="00E7724C" w:rsidP="00E7724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Banco</w:t>
      </w:r>
    </w:p>
    <w:p w14:paraId="44F66487" w14:textId="77777777" w:rsidR="00E7724C" w:rsidRPr="00E7724C" w:rsidRDefault="00E7724C" w:rsidP="00E7724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do Banco</w:t>
      </w:r>
    </w:p>
    <w:p w14:paraId="3B7B6D3A" w14:textId="77777777" w:rsidR="00E7724C" w:rsidRPr="00E7724C" w:rsidRDefault="00E7724C" w:rsidP="00E7724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SIAFIC</w:t>
      </w:r>
    </w:p>
    <w:p w14:paraId="091A304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CA7EDB2">
          <v:rect id="_x0000_i1068" style="width:0;height:1.5pt" o:hralign="center" o:hrstd="t" o:hr="t" fillcolor="#a0a0a0" stroked="f"/>
        </w:pict>
      </w:r>
    </w:p>
    <w:p w14:paraId="4CBABDF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Funcionalidades</w:t>
      </w:r>
    </w:p>
    <w:p w14:paraId="331703C7" w14:textId="77777777" w:rsidR="00E7724C" w:rsidRPr="00E7724C" w:rsidRDefault="00E7724C" w:rsidP="00E7724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Incluir</w:t>
      </w:r>
    </w:p>
    <w:p w14:paraId="14F8A89C" w14:textId="77777777" w:rsidR="00E7724C" w:rsidRPr="00E7724C" w:rsidRDefault="00E7724C" w:rsidP="00E7724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Editar</w:t>
      </w:r>
    </w:p>
    <w:p w14:paraId="22692ECF" w14:textId="77777777" w:rsidR="00E7724C" w:rsidRPr="00E7724C" w:rsidRDefault="00E7724C" w:rsidP="00E7724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Excluir</w:t>
      </w:r>
    </w:p>
    <w:p w14:paraId="38356F46" w14:textId="77777777" w:rsidR="00E7724C" w:rsidRPr="00E7724C" w:rsidRDefault="00E7724C" w:rsidP="00E7724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Consultar</w:t>
      </w:r>
    </w:p>
    <w:p w14:paraId="74FAB37B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15698AF">
          <v:rect id="_x0000_i1069" style="width:0;height:1.5pt" o:hralign="center" o:hrstd="t" o:hr="t" fillcolor="#a0a0a0" stroked="f"/>
        </w:pict>
      </w:r>
    </w:p>
    <w:p w14:paraId="50C47AD5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10.2 Relacionamento de Credores</w:t>
      </w:r>
    </w:p>
    <w:p w14:paraId="1CA90EAE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relacionar:</w:t>
      </w:r>
    </w:p>
    <w:p w14:paraId="1CA4DFC3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Arrecadador → Credor SIAFIC</w:t>
      </w:r>
    </w:p>
    <w:p w14:paraId="7C28F84E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4ACAB894" w14:textId="77777777" w:rsidR="00E7724C" w:rsidRPr="00E7724C" w:rsidRDefault="00E7724C" w:rsidP="00E7724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</w:t>
      </w:r>
    </w:p>
    <w:p w14:paraId="5E17E380" w14:textId="77777777" w:rsidR="00E7724C" w:rsidRPr="00E7724C" w:rsidRDefault="00E7724C" w:rsidP="00E7724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do Agente</w:t>
      </w:r>
    </w:p>
    <w:p w14:paraId="557F8841" w14:textId="77777777" w:rsidR="00E7724C" w:rsidRPr="00E7724C" w:rsidRDefault="00E7724C" w:rsidP="00E7724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Credor SIAFIC</w:t>
      </w:r>
    </w:p>
    <w:p w14:paraId="189B0EE4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522C554E">
          <v:rect id="_x0000_i1070" style="width:0;height:1.5pt" o:hralign="center" o:hrstd="t" o:hr="t" fillcolor="#a0a0a0" stroked="f"/>
        </w:pict>
      </w:r>
    </w:p>
    <w:p w14:paraId="0F96FC2D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Funcionalidades</w:t>
      </w:r>
    </w:p>
    <w:p w14:paraId="2E54F86E" w14:textId="77777777" w:rsidR="00E7724C" w:rsidRPr="00E7724C" w:rsidRDefault="00E7724C" w:rsidP="00E7724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Incluir</w:t>
      </w:r>
    </w:p>
    <w:p w14:paraId="0CCB62A4" w14:textId="77777777" w:rsidR="00E7724C" w:rsidRPr="00E7724C" w:rsidRDefault="00E7724C" w:rsidP="00E7724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Editar</w:t>
      </w:r>
    </w:p>
    <w:p w14:paraId="7193D669" w14:textId="77777777" w:rsidR="00E7724C" w:rsidRPr="00E7724C" w:rsidRDefault="00E7724C" w:rsidP="00E7724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Excluir</w:t>
      </w:r>
    </w:p>
    <w:p w14:paraId="4F957A1F" w14:textId="77777777" w:rsidR="00E7724C" w:rsidRPr="00E7724C" w:rsidRDefault="00E7724C" w:rsidP="00E7724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Consultar</w:t>
      </w:r>
    </w:p>
    <w:p w14:paraId="347ADA65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9D1621D">
          <v:rect id="_x0000_i1071" style="width:0;height:1.5pt" o:hralign="center" o:hrstd="t" o:hr="t" fillcolor="#a0a0a0" stroked="f"/>
        </w:pict>
      </w:r>
    </w:p>
    <w:p w14:paraId="6819141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11. MÓDULO DE FONTES DE RECURSOS</w:t>
      </w:r>
    </w:p>
    <w:p w14:paraId="252436BB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associação da receita à fonte de recursos.</w:t>
      </w:r>
    </w:p>
    <w:p w14:paraId="79547A3F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0AD9EAB">
          <v:rect id="_x0000_i1072" style="width:0;height:1.5pt" o:hralign="center" o:hrstd="t" o:hr="t" fillcolor="#a0a0a0" stroked="f"/>
        </w:pict>
      </w:r>
    </w:p>
    <w:p w14:paraId="38E2CCA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Campos</w:t>
      </w:r>
    </w:p>
    <w:p w14:paraId="6FD30A8C" w14:textId="77777777" w:rsidR="00E7724C" w:rsidRPr="00E7724C" w:rsidRDefault="00E7724C" w:rsidP="00E772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</w:t>
      </w:r>
    </w:p>
    <w:p w14:paraId="0E4886D0" w14:textId="77777777" w:rsidR="00E7724C" w:rsidRPr="00E7724C" w:rsidRDefault="00E7724C" w:rsidP="00E772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</w:t>
      </w:r>
    </w:p>
    <w:p w14:paraId="0F68870C" w14:textId="77777777" w:rsidR="00E7724C" w:rsidRPr="00E7724C" w:rsidRDefault="00E7724C" w:rsidP="00E7724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Fonte</w:t>
      </w:r>
    </w:p>
    <w:p w14:paraId="381194A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5FACDF6F">
          <v:rect id="_x0000_i1073" style="width:0;height:1.5pt" o:hralign="center" o:hrstd="t" o:hr="t" fillcolor="#a0a0a0" stroked="f"/>
        </w:pict>
      </w:r>
    </w:p>
    <w:p w14:paraId="1580947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Funcionalidades</w:t>
      </w:r>
    </w:p>
    <w:p w14:paraId="00CCBC9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Inclusão</w:t>
      </w:r>
    </w:p>
    <w:p w14:paraId="496B2C58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Cadastro de nova fonte.</w:t>
      </w:r>
    </w:p>
    <w:p w14:paraId="2F90F6C0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60492F3">
          <v:rect id="_x0000_i1074" style="width:0;height:1.5pt" o:hralign="center" o:hrstd="t" o:hr="t" fillcolor="#a0a0a0" stroked="f"/>
        </w:pict>
      </w:r>
    </w:p>
    <w:p w14:paraId="6756ED5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Consulta</w:t>
      </w:r>
    </w:p>
    <w:p w14:paraId="0CDB9798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Exibição de:</w:t>
      </w:r>
    </w:p>
    <w:p w14:paraId="5F536128" w14:textId="77777777" w:rsidR="00E7724C" w:rsidRPr="00E7724C" w:rsidRDefault="00E7724C" w:rsidP="00E7724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</w:t>
      </w:r>
    </w:p>
    <w:p w14:paraId="1CC32B8D" w14:textId="77777777" w:rsidR="00E7724C" w:rsidRPr="00E7724C" w:rsidRDefault="00E7724C" w:rsidP="00E7724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</w:t>
      </w:r>
    </w:p>
    <w:p w14:paraId="066A88E8" w14:textId="77777777" w:rsidR="00E7724C" w:rsidRPr="00E7724C" w:rsidRDefault="00E7724C" w:rsidP="00E7724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Fonte</w:t>
      </w:r>
    </w:p>
    <w:p w14:paraId="4012E71A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78861DC9">
          <v:rect id="_x0000_i1075" style="width:0;height:1.5pt" o:hralign="center" o:hrstd="t" o:hr="t" fillcolor="#a0a0a0" stroked="f"/>
        </w:pict>
      </w:r>
    </w:p>
    <w:p w14:paraId="30389A7A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12. MÓDULO DE CONFIGURAÇÃO SIAFIC</w:t>
      </w:r>
    </w:p>
    <w:p w14:paraId="068AFF7C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parametrização da integração.</w:t>
      </w:r>
    </w:p>
    <w:p w14:paraId="1D77DE43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C3199FC">
          <v:rect id="_x0000_i1076" style="width:0;height:1.5pt" o:hralign="center" o:hrstd="t" o:hr="t" fillcolor="#a0a0a0" stroked="f"/>
        </w:pict>
      </w:r>
    </w:p>
    <w:p w14:paraId="1A967C3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12.1 Configuração da Conexão</w:t>
      </w:r>
    </w:p>
    <w:p w14:paraId="1A293071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39341154" w14:textId="77777777" w:rsidR="00E7724C" w:rsidRPr="00E7724C" w:rsidRDefault="00E7724C" w:rsidP="00E7724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URL</w:t>
      </w:r>
    </w:p>
    <w:p w14:paraId="1D8998C9" w14:textId="77777777" w:rsidR="00E7724C" w:rsidRPr="00E7724C" w:rsidRDefault="00E7724C" w:rsidP="00E7724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Token</w:t>
      </w:r>
    </w:p>
    <w:p w14:paraId="42B7259F" w14:textId="77777777" w:rsidR="00E7724C" w:rsidRPr="00E7724C" w:rsidRDefault="00E7724C" w:rsidP="00E7724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Usuário</w:t>
      </w:r>
    </w:p>
    <w:p w14:paraId="072B0CFF" w14:textId="77777777" w:rsidR="00E7724C" w:rsidRPr="00E7724C" w:rsidRDefault="00E7724C" w:rsidP="00E7724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Senha</w:t>
      </w:r>
    </w:p>
    <w:p w14:paraId="199E4A03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25ED3D07">
          <v:rect id="_x0000_i1077" style="width:0;height:1.5pt" o:hralign="center" o:hrstd="t" o:hr="t" fillcolor="#a0a0a0" stroked="f"/>
        </w:pict>
      </w:r>
    </w:p>
    <w:p w14:paraId="688A117B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12.2 Dados do Órgão</w:t>
      </w:r>
    </w:p>
    <w:p w14:paraId="13CD84F6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Campos:</w:t>
      </w:r>
    </w:p>
    <w:p w14:paraId="4E728CB6" w14:textId="77777777" w:rsidR="00E7724C" w:rsidRPr="00E7724C" w:rsidRDefault="00E7724C" w:rsidP="00E7724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do Órgão</w:t>
      </w:r>
    </w:p>
    <w:p w14:paraId="1B8CF690" w14:textId="77777777" w:rsidR="00E7724C" w:rsidRPr="00E7724C" w:rsidRDefault="00E7724C" w:rsidP="00E7724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Órgão</w:t>
      </w:r>
    </w:p>
    <w:p w14:paraId="09DBC0FE" w14:textId="77777777" w:rsidR="00E7724C" w:rsidRPr="00E7724C" w:rsidRDefault="00E7724C" w:rsidP="00E7724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</w:t>
      </w:r>
    </w:p>
    <w:p w14:paraId="4E87791C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194AFF46">
          <v:rect id="_x0000_i1078" style="width:0;height:1.5pt" o:hralign="center" o:hrstd="t" o:hr="t" fillcolor="#a0a0a0" stroked="f"/>
        </w:pict>
      </w:r>
    </w:p>
    <w:p w14:paraId="3E3E00C9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12.3 Ambiente</w:t>
      </w:r>
    </w:p>
    <w:p w14:paraId="6BB10226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Opções:</w:t>
      </w:r>
    </w:p>
    <w:p w14:paraId="00AC5190" w14:textId="77777777" w:rsidR="00E7724C" w:rsidRPr="00E7724C" w:rsidRDefault="00E7724C" w:rsidP="00E7724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Homologação</w:t>
      </w:r>
    </w:p>
    <w:p w14:paraId="6DC1A833" w14:textId="77777777" w:rsidR="00E7724C" w:rsidRPr="00E7724C" w:rsidRDefault="00E7724C" w:rsidP="00E7724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</w:t>
      </w:r>
    </w:p>
    <w:p w14:paraId="395E90C9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D2FF013">
          <v:rect id="_x0000_i1079" style="width:0;height:1.5pt" o:hralign="center" o:hrstd="t" o:hr="t" fillcolor="#a0a0a0" stroked="f"/>
        </w:pict>
      </w:r>
    </w:p>
    <w:p w14:paraId="7BE52F61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12.4 Tipo de Integração</w:t>
      </w:r>
    </w:p>
    <w:p w14:paraId="22579D91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Opções:</w:t>
      </w:r>
    </w:p>
    <w:p w14:paraId="16448AEF" w14:textId="77777777" w:rsidR="00E7724C" w:rsidRPr="00E7724C" w:rsidRDefault="00E7724C" w:rsidP="00E7724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API REST</w:t>
      </w:r>
    </w:p>
    <w:p w14:paraId="5E92C2B2" w14:textId="77777777" w:rsidR="00E7724C" w:rsidRPr="00E7724C" w:rsidRDefault="00E7724C" w:rsidP="00E7724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Arquivo TXT/XML</w:t>
      </w:r>
    </w:p>
    <w:p w14:paraId="3F4418A1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31A0C53">
          <v:rect id="_x0000_i1080" style="width:0;height:1.5pt" o:hralign="center" o:hrstd="t" o:hr="t" fillcolor="#a0a0a0" stroked="f"/>
        </w:pict>
      </w:r>
    </w:p>
    <w:p w14:paraId="3271BCE5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13. MÓDULO DE-PARA</w:t>
      </w:r>
    </w:p>
    <w:p w14:paraId="50685FF4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mapear os campos do sistema para os campos exigidos pelo SIAFIC.</w:t>
      </w:r>
    </w:p>
    <w:p w14:paraId="4F35E769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7957BD11">
          <v:rect id="_x0000_i1081" style="width:0;height:1.5pt" o:hralign="center" o:hrstd="t" o:hr="t" fillcolor="#a0a0a0" stroked="f"/>
        </w:pict>
      </w:r>
    </w:p>
    <w:p w14:paraId="61FB83D4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Campos Configuráveis</w:t>
      </w:r>
    </w:p>
    <w:p w14:paraId="08FD504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Obrigatórios</w:t>
      </w:r>
    </w:p>
    <w:p w14:paraId="78FE9693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CD_ORGAO</w:t>
      </w:r>
    </w:p>
    <w:p w14:paraId="59E3883A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NUM_PLANO_CONTAS</w:t>
      </w:r>
    </w:p>
    <w:p w14:paraId="08EDF89C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DS_PLANO_CONTAS</w:t>
      </w:r>
    </w:p>
    <w:p w14:paraId="2C671C7D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NUM_FONTE_RECURSO</w:t>
      </w:r>
    </w:p>
    <w:p w14:paraId="0ABCBA82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DT_CREDITO</w:t>
      </w:r>
    </w:p>
    <w:p w14:paraId="054BD191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</w:t>
      </w:r>
    </w:p>
    <w:p w14:paraId="48B34DF7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CD_BANCO</w:t>
      </w:r>
    </w:p>
    <w:p w14:paraId="21C2CF9A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CD_AGENCIA</w:t>
      </w:r>
    </w:p>
    <w:p w14:paraId="49A31CBD" w14:textId="77777777" w:rsidR="00E7724C" w:rsidRPr="00E7724C" w:rsidRDefault="00E7724C" w:rsidP="00E7724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CONTA_RECEBEDORA</w:t>
      </w:r>
    </w:p>
    <w:p w14:paraId="119257AE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35FD2B1D">
          <v:rect id="_x0000_i1082" style="width:0;height:1.5pt" o:hralign="center" o:hrstd="t" o:hr="t" fillcolor="#a0a0a0" stroked="f"/>
        </w:pict>
      </w:r>
    </w:p>
    <w:p w14:paraId="363A5998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Opcionais</w:t>
      </w:r>
    </w:p>
    <w:p w14:paraId="778BFC93" w14:textId="77777777" w:rsidR="00E7724C" w:rsidRPr="00E7724C" w:rsidRDefault="00E7724C" w:rsidP="00E7724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HISTORICO</w:t>
      </w:r>
    </w:p>
    <w:p w14:paraId="506583DE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4C6BCDC7">
          <v:rect id="_x0000_i1083" style="width:0;height:1.5pt" o:hralign="center" o:hrstd="t" o:hr="t" fillcolor="#a0a0a0" stroked="f"/>
        </w:pict>
      </w:r>
    </w:p>
    <w:p w14:paraId="6180CE36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14. REGRAS DE INTEGRAÇÃO</w:t>
      </w:r>
    </w:p>
    <w:p w14:paraId="2573E368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Validação Prévia</w:t>
      </w:r>
    </w:p>
    <w:p w14:paraId="69E7D4EF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 informações antes do envio.</w:t>
      </w:r>
    </w:p>
    <w:p w14:paraId="7DE0D1F3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5EC227C1">
          <v:rect id="_x0000_i1084" style="width:0;height:1.5pt" o:hralign="center" o:hrstd="t" o:hr="t" fillcolor="#a0a0a0" stroked="f"/>
        </w:pict>
      </w:r>
    </w:p>
    <w:p w14:paraId="34E36485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Envio Automático</w:t>
      </w:r>
    </w:p>
    <w:p w14:paraId="129404EE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integração automática após gravação.</w:t>
      </w:r>
    </w:p>
    <w:p w14:paraId="538DE44B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597BF67F">
          <v:rect id="_x0000_i1085" style="width:0;height:1.5pt" o:hralign="center" o:hrstd="t" o:hr="t" fillcolor="#a0a0a0" stroked="f"/>
        </w:pict>
      </w:r>
    </w:p>
    <w:p w14:paraId="057BF62E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Observações Padrão</w:t>
      </w:r>
    </w:p>
    <w:p w14:paraId="7F9FE985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Texto padrão enviado ao SIAFIC.</w:t>
      </w:r>
    </w:p>
    <w:p w14:paraId="34CE96F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3AC48BF">
          <v:rect id="_x0000_i1086" style="width:0;height:1.5pt" o:hralign="center" o:hrstd="t" o:hr="t" fillcolor="#a0a0a0" stroked="f"/>
        </w:pict>
      </w:r>
    </w:p>
    <w:p w14:paraId="7482611C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15. TESTE DE CONEXÃO</w:t>
      </w:r>
    </w:p>
    <w:p w14:paraId="48D47824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Permite validar:</w:t>
      </w:r>
    </w:p>
    <w:p w14:paraId="1A11D86B" w14:textId="77777777" w:rsidR="00E7724C" w:rsidRPr="00E7724C" w:rsidRDefault="00E7724C" w:rsidP="00E772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URL</w:t>
      </w:r>
    </w:p>
    <w:p w14:paraId="39A84475" w14:textId="77777777" w:rsidR="00E7724C" w:rsidRPr="00E7724C" w:rsidRDefault="00E7724C" w:rsidP="00E772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Token</w:t>
      </w:r>
    </w:p>
    <w:p w14:paraId="07571034" w14:textId="77777777" w:rsidR="00E7724C" w:rsidRPr="00E7724C" w:rsidRDefault="00E7724C" w:rsidP="00E772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Autenticação</w:t>
      </w:r>
    </w:p>
    <w:p w14:paraId="32154A3F" w14:textId="77777777" w:rsidR="00E7724C" w:rsidRPr="00E7724C" w:rsidRDefault="00E7724C" w:rsidP="00E7724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Disponibilidade da API</w:t>
      </w:r>
    </w:p>
    <w:p w14:paraId="75CE24EE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da integração efetiva.</w:t>
      </w:r>
    </w:p>
    <w:p w14:paraId="006BBAB2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036F7C5D">
          <v:rect id="_x0000_i1087" style="width:0;height:1.5pt" o:hralign="center" o:hrstd="t" o:hr="t" fillcolor="#a0a0a0" stroked="f"/>
        </w:pict>
      </w:r>
    </w:p>
    <w:p w14:paraId="3FE5F86F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16. SEGURANÇA</w:t>
      </w:r>
    </w:p>
    <w:p w14:paraId="747895E3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 implementados:</w:t>
      </w:r>
    </w:p>
    <w:p w14:paraId="511B096B" w14:textId="77777777" w:rsidR="00E7724C" w:rsidRPr="00E7724C" w:rsidRDefault="00E7724C" w:rsidP="00E772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Ocultação de Token.</w:t>
      </w:r>
    </w:p>
    <w:p w14:paraId="154533B4" w14:textId="77777777" w:rsidR="00E7724C" w:rsidRPr="00E7724C" w:rsidRDefault="00E7724C" w:rsidP="00E772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Ocultação de URL.</w:t>
      </w:r>
    </w:p>
    <w:p w14:paraId="1ADD2E19" w14:textId="77777777" w:rsidR="00E7724C" w:rsidRPr="00E7724C" w:rsidRDefault="00E7724C" w:rsidP="00E772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por perfil administrativo.</w:t>
      </w:r>
    </w:p>
    <w:p w14:paraId="323E4748" w14:textId="77777777" w:rsidR="00E7724C" w:rsidRPr="00E7724C" w:rsidRDefault="00E7724C" w:rsidP="00E772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Validação de dados obrigatórios.</w:t>
      </w:r>
    </w:p>
    <w:p w14:paraId="1A41529A" w14:textId="77777777" w:rsidR="00E7724C" w:rsidRPr="00E7724C" w:rsidRDefault="00E7724C" w:rsidP="00E772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Tratamento de erros de API.</w:t>
      </w:r>
    </w:p>
    <w:p w14:paraId="570A8F52" w14:textId="77777777" w:rsidR="00E7724C" w:rsidRPr="00E7724C" w:rsidRDefault="00E7724C" w:rsidP="00E7724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tentativas de envio.</w:t>
      </w:r>
    </w:p>
    <w:p w14:paraId="4B293187" w14:textId="77777777" w:rsidR="00E7724C" w:rsidRPr="00E7724C" w:rsidRDefault="00E72D27" w:rsidP="00E7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</w:r>
      <w:r w:rsidR="00E72D2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pict w14:anchorId="6702BF5E">
          <v:rect id="_x0000_i1088" style="width:0;height:1.5pt" o:hralign="center" o:hrstd="t" o:hr="t" fillcolor="#a0a0a0" stroked="f"/>
        </w:pict>
      </w:r>
    </w:p>
    <w:p w14:paraId="065DE1BC" w14:textId="77777777" w:rsidR="00E7724C" w:rsidRPr="00E7724C" w:rsidRDefault="00E7724C" w:rsidP="00E77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77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17. BENEFÍCIOS OPERACIONAIS</w:t>
      </w:r>
    </w:p>
    <w:p w14:paraId="5AA9AD08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retrabalho.</w:t>
      </w:r>
    </w:p>
    <w:p w14:paraId="3A5FED8A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Eliminação de lançamentos manuais.</w:t>
      </w:r>
    </w:p>
    <w:p w14:paraId="0D28949D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Padronização da arrecadação.</w:t>
      </w:r>
    </w:p>
    <w:p w14:paraId="68D9F777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com SIAFIC.</w:t>
      </w:r>
    </w:p>
    <w:p w14:paraId="0CF7856C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agentes arrecadadores.</w:t>
      </w:r>
    </w:p>
    <w:p w14:paraId="0EC63703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bancos e contas.</w:t>
      </w:r>
    </w:p>
    <w:p w14:paraId="65391919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Rastreabilidade completa dos recebimentos.</w:t>
      </w:r>
    </w:p>
    <w:p w14:paraId="5A84B7F6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pendências.</w:t>
      </w:r>
    </w:p>
    <w:p w14:paraId="30923714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Auditoria dos envios.</w:t>
      </w:r>
    </w:p>
    <w:p w14:paraId="7457C484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Segurança das informações.</w:t>
      </w:r>
    </w:p>
    <w:p w14:paraId="661AFC61" w14:textId="77777777" w:rsidR="00E7724C" w:rsidRPr="00E7724C" w:rsidRDefault="00E7724C" w:rsidP="00E7724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confiabilidade dos dados financeiros.</w:t>
      </w:r>
    </w:p>
    <w:p w14:paraId="3450FBF7" w14:textId="77777777" w:rsidR="00E7724C" w:rsidRPr="00E7724C" w:rsidRDefault="00E7724C" w:rsidP="00E77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documento representa o descritivo funcional completo do sistema </w:t>
      </w:r>
      <w:r w:rsidRPr="00E772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IntegraReceitas</w:t>
      </w:r>
      <w:r w:rsidRPr="00E7724C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funcionalidades implementadas no código apresentado.</w:t>
      </w:r>
    </w:p>
    <w:p w14:paraId="33DD4DEE" w14:textId="0382F9D2" w:rsidR="00E7724C" w:rsidRDefault="00E7724C"/>
    <w:p w14:paraId="52B69021" w14:textId="40C42D96" w:rsidR="009649C8" w:rsidRDefault="009649C8"/>
    <w:p w14:paraId="4115A70A" w14:textId="76B5F269" w:rsidR="009649C8" w:rsidRDefault="009649C8"/>
    <w:p w14:paraId="3D21A6CC" w14:textId="4F08B54D" w:rsidR="009649C8" w:rsidRDefault="009649C8"/>
    <w:p w14:paraId="7510C873" w14:textId="40057F42" w:rsidR="009649C8" w:rsidRPr="009649C8" w:rsidRDefault="009649C8" w:rsidP="009649C8">
      <w:pPr>
        <w:jc w:val="center"/>
        <w:rPr>
          <w:b/>
          <w:bCs/>
        </w:rPr>
      </w:pPr>
      <w:r w:rsidRPr="009649C8">
        <w:rPr>
          <w:b/>
          <w:bCs/>
        </w:rPr>
        <w:t>AJUSTES AINDA NECESSÁRIOS:</w:t>
      </w:r>
    </w:p>
    <w:p w14:paraId="1B364E73" w14:textId="11F81380" w:rsidR="009649C8" w:rsidRDefault="009649C8" w:rsidP="009649C8">
      <w:pPr>
        <w:jc w:val="center"/>
      </w:pPr>
      <w:r>
        <w:t xml:space="preserve"> SISTEMA DE INTEGRAÇÃO DE RECEITAS</w:t>
      </w:r>
    </w:p>
    <w:p w14:paraId="0D6C48C7" w14:textId="77777777" w:rsidR="009649C8" w:rsidRDefault="009649C8" w:rsidP="009649C8">
      <w:pPr>
        <w:pStyle w:val="PargrafodaLista"/>
        <w:numPr>
          <w:ilvl w:val="0"/>
          <w:numId w:val="39"/>
        </w:numPr>
      </w:pPr>
      <w:r>
        <w:t xml:space="preserve">Na tela de configuração SIAFIC, incluir entre os campos do de para da API número do documento e o tipo do documento pois é campo necessário para integração do SIAFIC. </w:t>
      </w:r>
    </w:p>
    <w:p w14:paraId="0E30BA36" w14:textId="77777777" w:rsidR="009649C8" w:rsidRDefault="009649C8" w:rsidP="009649C8">
      <w:pPr>
        <w:pStyle w:val="PargrafodaLista"/>
      </w:pPr>
      <w:r>
        <w:t>Obs: o número do documento já existe na tela de recebimento, porém o tipo de documento deverá ser criado lá também para ficar disponível para fazer o relacionamento no de-para.  O valor a ser informado no campo tipo de documento será sempre o tipo: DOC</w:t>
      </w:r>
    </w:p>
    <w:p w14:paraId="7E645AC4" w14:textId="77777777" w:rsidR="009649C8" w:rsidRDefault="009649C8" w:rsidP="009649C8">
      <w:pPr>
        <w:pStyle w:val="PargrafodaLista"/>
      </w:pPr>
    </w:p>
    <w:p w14:paraId="6AFB1766" w14:textId="77777777" w:rsidR="009649C8" w:rsidRDefault="009649C8" w:rsidP="009649C8">
      <w:pPr>
        <w:pStyle w:val="PargrafodaLista"/>
        <w:numPr>
          <w:ilvl w:val="0"/>
          <w:numId w:val="39"/>
        </w:numPr>
      </w:pPr>
      <w:r>
        <w:t xml:space="preserve">Na tela de recebimento, ao fazer upload as vezes o valor total não aparece. </w:t>
      </w:r>
    </w:p>
    <w:p w14:paraId="3DBD8A2F" w14:textId="77777777" w:rsidR="009649C8" w:rsidRDefault="009649C8" w:rsidP="009649C8">
      <w:pPr>
        <w:pStyle w:val="PargrafodaLista"/>
        <w:numPr>
          <w:ilvl w:val="0"/>
          <w:numId w:val="39"/>
        </w:numPr>
      </w:pPr>
      <w:r>
        <w:t>Na aba de relacionamentos bloquear para que não consigamos relacionar um agente a mais de um banco. Devemos conseguir mudar o banco que estiver relacionado, mas nunca relacionar o mesmo agente a mais de um banco</w:t>
      </w:r>
    </w:p>
    <w:p w14:paraId="1C2038F8" w14:textId="77777777" w:rsidR="009649C8" w:rsidRDefault="009649C8"/>
    <w:sectPr w:rsidR="00964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C3E"/>
    <w:multiLevelType w:val="multilevel"/>
    <w:tmpl w:val="77B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A7A76"/>
    <w:multiLevelType w:val="multilevel"/>
    <w:tmpl w:val="9B4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83F"/>
    <w:multiLevelType w:val="multilevel"/>
    <w:tmpl w:val="1B6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C0488"/>
    <w:multiLevelType w:val="multilevel"/>
    <w:tmpl w:val="2494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96C36"/>
    <w:multiLevelType w:val="multilevel"/>
    <w:tmpl w:val="588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F77BE"/>
    <w:multiLevelType w:val="hybridMultilevel"/>
    <w:tmpl w:val="4AD8A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59F8"/>
    <w:multiLevelType w:val="multilevel"/>
    <w:tmpl w:val="B10E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C6C13"/>
    <w:multiLevelType w:val="multilevel"/>
    <w:tmpl w:val="B87E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416C"/>
    <w:multiLevelType w:val="multilevel"/>
    <w:tmpl w:val="186A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16853"/>
    <w:multiLevelType w:val="multilevel"/>
    <w:tmpl w:val="E5DA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F6DD7"/>
    <w:multiLevelType w:val="multilevel"/>
    <w:tmpl w:val="1B28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63928"/>
    <w:multiLevelType w:val="multilevel"/>
    <w:tmpl w:val="D02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344DE"/>
    <w:multiLevelType w:val="multilevel"/>
    <w:tmpl w:val="6DE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46AE3"/>
    <w:multiLevelType w:val="multilevel"/>
    <w:tmpl w:val="C01C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342F4"/>
    <w:multiLevelType w:val="multilevel"/>
    <w:tmpl w:val="BA3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05902"/>
    <w:multiLevelType w:val="multilevel"/>
    <w:tmpl w:val="AFA6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E01BF"/>
    <w:multiLevelType w:val="multilevel"/>
    <w:tmpl w:val="559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15187"/>
    <w:multiLevelType w:val="multilevel"/>
    <w:tmpl w:val="E67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5380D"/>
    <w:multiLevelType w:val="multilevel"/>
    <w:tmpl w:val="1B0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53039"/>
    <w:multiLevelType w:val="multilevel"/>
    <w:tmpl w:val="85D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E402F"/>
    <w:multiLevelType w:val="multilevel"/>
    <w:tmpl w:val="1CD8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A0B22"/>
    <w:multiLevelType w:val="multilevel"/>
    <w:tmpl w:val="7E7E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206636"/>
    <w:multiLevelType w:val="multilevel"/>
    <w:tmpl w:val="039E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E30CA4"/>
    <w:multiLevelType w:val="multilevel"/>
    <w:tmpl w:val="26D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D2F94"/>
    <w:multiLevelType w:val="multilevel"/>
    <w:tmpl w:val="0790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A854F8"/>
    <w:multiLevelType w:val="multilevel"/>
    <w:tmpl w:val="098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D5465"/>
    <w:multiLevelType w:val="multilevel"/>
    <w:tmpl w:val="CA5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F3EFF"/>
    <w:multiLevelType w:val="multilevel"/>
    <w:tmpl w:val="F124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781A7B"/>
    <w:multiLevelType w:val="multilevel"/>
    <w:tmpl w:val="1A3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873FB"/>
    <w:multiLevelType w:val="multilevel"/>
    <w:tmpl w:val="4E1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6561C"/>
    <w:multiLevelType w:val="multilevel"/>
    <w:tmpl w:val="76D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32CBF"/>
    <w:multiLevelType w:val="multilevel"/>
    <w:tmpl w:val="B5D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730264"/>
    <w:multiLevelType w:val="multilevel"/>
    <w:tmpl w:val="C1EC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90172"/>
    <w:multiLevelType w:val="multilevel"/>
    <w:tmpl w:val="33F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302AF"/>
    <w:multiLevelType w:val="multilevel"/>
    <w:tmpl w:val="2D72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D0755"/>
    <w:multiLevelType w:val="multilevel"/>
    <w:tmpl w:val="CD3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D4E5D"/>
    <w:multiLevelType w:val="multilevel"/>
    <w:tmpl w:val="37CC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37C4D"/>
    <w:multiLevelType w:val="multilevel"/>
    <w:tmpl w:val="E23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9B2012"/>
    <w:multiLevelType w:val="multilevel"/>
    <w:tmpl w:val="2238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315504">
    <w:abstractNumId w:val="30"/>
  </w:num>
  <w:num w:numId="2" w16cid:durableId="1711302985">
    <w:abstractNumId w:val="18"/>
  </w:num>
  <w:num w:numId="3" w16cid:durableId="1318454294">
    <w:abstractNumId w:val="12"/>
  </w:num>
  <w:num w:numId="4" w16cid:durableId="2044287086">
    <w:abstractNumId w:val="11"/>
  </w:num>
  <w:num w:numId="5" w16cid:durableId="1312631981">
    <w:abstractNumId w:val="7"/>
  </w:num>
  <w:num w:numId="6" w16cid:durableId="490219001">
    <w:abstractNumId w:val="25"/>
  </w:num>
  <w:num w:numId="7" w16cid:durableId="1440955982">
    <w:abstractNumId w:val="4"/>
  </w:num>
  <w:num w:numId="8" w16cid:durableId="1840654489">
    <w:abstractNumId w:val="21"/>
  </w:num>
  <w:num w:numId="9" w16cid:durableId="1954941256">
    <w:abstractNumId w:val="37"/>
  </w:num>
  <w:num w:numId="10" w16cid:durableId="1678574710">
    <w:abstractNumId w:val="19"/>
  </w:num>
  <w:num w:numId="11" w16cid:durableId="1133135351">
    <w:abstractNumId w:val="6"/>
  </w:num>
  <w:num w:numId="12" w16cid:durableId="2013415828">
    <w:abstractNumId w:val="1"/>
  </w:num>
  <w:num w:numId="13" w16cid:durableId="564872294">
    <w:abstractNumId w:val="10"/>
  </w:num>
  <w:num w:numId="14" w16cid:durableId="420445578">
    <w:abstractNumId w:val="15"/>
  </w:num>
  <w:num w:numId="15" w16cid:durableId="1147748007">
    <w:abstractNumId w:val="2"/>
  </w:num>
  <w:num w:numId="16" w16cid:durableId="2108235500">
    <w:abstractNumId w:val="28"/>
  </w:num>
  <w:num w:numId="17" w16cid:durableId="180121057">
    <w:abstractNumId w:val="26"/>
  </w:num>
  <w:num w:numId="18" w16cid:durableId="956564575">
    <w:abstractNumId w:val="33"/>
  </w:num>
  <w:num w:numId="19" w16cid:durableId="1348555877">
    <w:abstractNumId w:val="22"/>
  </w:num>
  <w:num w:numId="20" w16cid:durableId="528026073">
    <w:abstractNumId w:val="36"/>
  </w:num>
  <w:num w:numId="21" w16cid:durableId="1672221288">
    <w:abstractNumId w:val="9"/>
  </w:num>
  <w:num w:numId="22" w16cid:durableId="2095587857">
    <w:abstractNumId w:val="20"/>
  </w:num>
  <w:num w:numId="23" w16cid:durableId="865867418">
    <w:abstractNumId w:val="3"/>
  </w:num>
  <w:num w:numId="24" w16cid:durableId="1805923841">
    <w:abstractNumId w:val="14"/>
  </w:num>
  <w:num w:numId="25" w16cid:durableId="588394616">
    <w:abstractNumId w:val="17"/>
  </w:num>
  <w:num w:numId="26" w16cid:durableId="1523974426">
    <w:abstractNumId w:val="29"/>
  </w:num>
  <w:num w:numId="27" w16cid:durableId="1332486775">
    <w:abstractNumId w:val="24"/>
  </w:num>
  <w:num w:numId="28" w16cid:durableId="105466438">
    <w:abstractNumId w:val="8"/>
  </w:num>
  <w:num w:numId="29" w16cid:durableId="931283419">
    <w:abstractNumId w:val="23"/>
  </w:num>
  <w:num w:numId="30" w16cid:durableId="2142650214">
    <w:abstractNumId w:val="38"/>
  </w:num>
  <w:num w:numId="31" w16cid:durableId="81490579">
    <w:abstractNumId w:val="0"/>
  </w:num>
  <w:num w:numId="32" w16cid:durableId="1442148294">
    <w:abstractNumId w:val="27"/>
  </w:num>
  <w:num w:numId="33" w16cid:durableId="1566601899">
    <w:abstractNumId w:val="16"/>
  </w:num>
  <w:num w:numId="34" w16cid:durableId="1258054836">
    <w:abstractNumId w:val="34"/>
  </w:num>
  <w:num w:numId="35" w16cid:durableId="1872842197">
    <w:abstractNumId w:val="32"/>
  </w:num>
  <w:num w:numId="36" w16cid:durableId="1646809360">
    <w:abstractNumId w:val="31"/>
  </w:num>
  <w:num w:numId="37" w16cid:durableId="1221864605">
    <w:abstractNumId w:val="13"/>
  </w:num>
  <w:num w:numId="38" w16cid:durableId="739599113">
    <w:abstractNumId w:val="35"/>
  </w:num>
  <w:num w:numId="39" w16cid:durableId="1637220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4C"/>
    <w:rsid w:val="009649C8"/>
    <w:rsid w:val="00C04DDF"/>
    <w:rsid w:val="00E72D27"/>
    <w:rsid w:val="00E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3B2A58D2"/>
  <w15:chartTrackingRefBased/>
  <w15:docId w15:val="{3C9A44E2-8791-43A1-B02F-783FBBDA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7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77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772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2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72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724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724C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77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7724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E7724C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6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Luís Sousa dos Santos</dc:creator>
  <cp:keywords/>
  <dc:description/>
  <cp:lastModifiedBy>José Luis Sousa dos Santos</cp:lastModifiedBy>
  <cp:revision>2</cp:revision>
  <dcterms:created xsi:type="dcterms:W3CDTF">2026-06-10T21:07:00Z</dcterms:created>
  <dcterms:modified xsi:type="dcterms:W3CDTF">2026-06-10T21:07:00Z</dcterms:modified>
</cp:coreProperties>
</file>